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F91E8" w14:textId="14E51705" w:rsidR="00E7427A" w:rsidRPr="00B2370C" w:rsidRDefault="00F24BAE" w:rsidP="00DF7B5D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令和7年3月</w:t>
      </w:r>
      <w:r w:rsidR="00934B01" w:rsidRPr="00B2370C">
        <w:rPr>
          <w:rFonts w:ascii="BIZ UDPゴシック" w:eastAsia="BIZ UDPゴシック" w:hAnsi="BIZ UDPゴシック" w:hint="eastAsia"/>
          <w:sz w:val="24"/>
          <w:szCs w:val="24"/>
        </w:rPr>
        <w:t>13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日</w:t>
      </w:r>
    </w:p>
    <w:p w14:paraId="7E559A51" w14:textId="6E7FEF4A" w:rsidR="00F24BAE" w:rsidRPr="00B2370C" w:rsidRDefault="00327ADF" w:rsidP="00DF7B5D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 xml:space="preserve">一般社団法人　</w:t>
      </w:r>
      <w:r w:rsidR="00F24BAE" w:rsidRPr="00B2370C">
        <w:rPr>
          <w:rFonts w:ascii="BIZ UDPゴシック" w:eastAsia="BIZ UDPゴシック" w:hAnsi="BIZ UDPゴシック" w:hint="eastAsia"/>
          <w:sz w:val="24"/>
          <w:szCs w:val="24"/>
        </w:rPr>
        <w:t>荒尾市</w:t>
      </w:r>
      <w:r w:rsidR="00387E03" w:rsidRPr="00B2370C">
        <w:rPr>
          <w:rFonts w:ascii="BIZ UDPゴシック" w:eastAsia="BIZ UDPゴシック" w:hAnsi="BIZ UDPゴシック" w:hint="eastAsia"/>
          <w:sz w:val="24"/>
          <w:szCs w:val="24"/>
        </w:rPr>
        <w:t>医師会</w:t>
      </w:r>
    </w:p>
    <w:p w14:paraId="5FB21A05" w14:textId="5E1DCCCF" w:rsidR="00DF7B5D" w:rsidRPr="00B2370C" w:rsidRDefault="00387E03" w:rsidP="006C376E">
      <w:pPr>
        <w:spacing w:line="360" w:lineRule="auto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会</w:t>
      </w:r>
      <w:r w:rsidR="00F24BAE" w:rsidRPr="00B2370C">
        <w:rPr>
          <w:rFonts w:ascii="BIZ UDPゴシック" w:eastAsia="BIZ UDPゴシック" w:hAnsi="BIZ UDPゴシック" w:hint="eastAsia"/>
          <w:sz w:val="24"/>
          <w:szCs w:val="24"/>
        </w:rPr>
        <w:t xml:space="preserve">長　　伊藤　</w:t>
      </w:r>
      <w:r w:rsidR="00912631" w:rsidRPr="00B2370C">
        <w:rPr>
          <w:rFonts w:ascii="BIZ UDPゴシック" w:eastAsia="BIZ UDPゴシック" w:hAnsi="BIZ UDPゴシック" w:hint="eastAsia"/>
          <w:sz w:val="24"/>
          <w:szCs w:val="24"/>
        </w:rPr>
        <w:t>隆康</w:t>
      </w:r>
    </w:p>
    <w:p w14:paraId="3E53F13E" w14:textId="10BD9565" w:rsidR="00F24BAE" w:rsidRPr="00B2370C" w:rsidRDefault="00F24BAE" w:rsidP="00DF7B5D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会員各位</w:t>
      </w:r>
      <w:r w:rsidR="00C53F94" w:rsidRPr="00B2370C">
        <w:rPr>
          <w:rFonts w:ascii="BIZ UDPゴシック" w:eastAsia="BIZ UDPゴシック" w:hAnsi="BIZ UDPゴシック" w:hint="eastAsia"/>
          <w:sz w:val="24"/>
          <w:szCs w:val="24"/>
        </w:rPr>
        <w:t>および施設管理者</w:t>
      </w:r>
      <w:r w:rsidR="00B2370C" w:rsidRPr="00B2370C">
        <w:rPr>
          <w:rFonts w:ascii="BIZ UDPゴシック" w:eastAsia="BIZ UDPゴシック" w:hAnsi="BIZ UDPゴシック" w:hint="eastAsia"/>
          <w:sz w:val="24"/>
          <w:szCs w:val="24"/>
        </w:rPr>
        <w:t xml:space="preserve"> 各位</w:t>
      </w:r>
    </w:p>
    <w:p w14:paraId="79568364" w14:textId="77777777" w:rsidR="00DF7B5D" w:rsidRPr="00B2370C" w:rsidRDefault="00DF7B5D" w:rsidP="00DF7B5D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3824212A" w14:textId="77777777" w:rsidR="00285AC8" w:rsidRPr="00B2370C" w:rsidRDefault="00285AC8" w:rsidP="00DF7B5D">
      <w:pPr>
        <w:spacing w:line="360" w:lineRule="auto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A8595CC" w14:textId="07E0E232" w:rsidR="0084230E" w:rsidRPr="00B2370C" w:rsidRDefault="0094755D" w:rsidP="00DF7B5D">
      <w:pPr>
        <w:spacing w:line="360" w:lineRule="auto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F96E42"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</w:t>
      </w:r>
      <w:r w:rsidR="00F24BAE"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地方都市における高齢がん患者を支える</w:t>
      </w:r>
      <w:r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多</w:t>
      </w:r>
      <w:r w:rsidR="00F24BAE"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職種協働体制教育プログラム</w:t>
      </w:r>
      <w:r w:rsidR="0084230E"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」</w:t>
      </w:r>
    </w:p>
    <w:p w14:paraId="7AB3ED08" w14:textId="50BE83AB" w:rsidR="00DF7B5D" w:rsidRPr="00B2370C" w:rsidRDefault="0084230E" w:rsidP="00BD0F3C">
      <w:pPr>
        <w:spacing w:line="360" w:lineRule="auto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b/>
          <w:bCs/>
          <w:sz w:val="24"/>
          <w:szCs w:val="24"/>
        </w:rPr>
        <w:t>受講者募集のご案内</w:t>
      </w:r>
    </w:p>
    <w:p w14:paraId="32DF3AF1" w14:textId="77777777" w:rsidR="0094755D" w:rsidRPr="00B2370C" w:rsidRDefault="0094755D" w:rsidP="00DF7B5D">
      <w:pPr>
        <w:spacing w:line="36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2C149B3" w14:textId="125DC870" w:rsidR="00F24BAE" w:rsidRPr="00B2370C" w:rsidRDefault="00F24BAE" w:rsidP="00DF7B5D">
      <w:pPr>
        <w:spacing w:line="36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時下、ますますご健勝のこととお慶び申し上げます。平素より地域での医療、介護、福祉等の活動におきまして、格別のご高配を賜り、厚く御礼申し上げます。</w:t>
      </w:r>
    </w:p>
    <w:p w14:paraId="72325222" w14:textId="5CAFED51" w:rsidR="00F24BAE" w:rsidRPr="00B2370C" w:rsidRDefault="00F24BAE" w:rsidP="00DF7B5D">
      <w:pPr>
        <w:spacing w:line="36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荒尾市医師会では、日本癌治療学会／ファイザーの助成を受け</w:t>
      </w:r>
      <w:r w:rsidR="002C0B8F" w:rsidRPr="00B2370C">
        <w:rPr>
          <w:rFonts w:ascii="BIZ UDPゴシック" w:eastAsia="BIZ UDPゴシック" w:hAnsi="BIZ UDPゴシック" w:hint="eastAsia"/>
          <w:sz w:val="24"/>
          <w:szCs w:val="24"/>
        </w:rPr>
        <w:t>て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、</w:t>
      </w:r>
      <w:r w:rsidR="009F2FC7" w:rsidRPr="00B2370C">
        <w:rPr>
          <w:rFonts w:ascii="BIZ UDPゴシック" w:eastAsia="BIZ UDPゴシック" w:hAnsi="BIZ UDPゴシック" w:hint="eastAsia"/>
          <w:sz w:val="24"/>
          <w:szCs w:val="24"/>
        </w:rPr>
        <w:t>表記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教育プログラム</w:t>
      </w:r>
      <w:r w:rsidR="009F2FC7" w:rsidRPr="00B2370C">
        <w:rPr>
          <w:rFonts w:ascii="BIZ UDPゴシック" w:eastAsia="BIZ UDPゴシック" w:hAnsi="BIZ UDPゴシック" w:hint="eastAsia"/>
          <w:sz w:val="24"/>
          <w:szCs w:val="24"/>
        </w:rPr>
        <w:t>の実施に</w:t>
      </w:r>
      <w:r w:rsidR="002C0B8F" w:rsidRPr="00B2370C">
        <w:rPr>
          <w:rFonts w:ascii="BIZ UDPゴシック" w:eastAsia="BIZ UDPゴシック" w:hAnsi="BIZ UDPゴシック" w:hint="eastAsia"/>
          <w:sz w:val="24"/>
          <w:szCs w:val="24"/>
        </w:rPr>
        <w:t>向け</w:t>
      </w:r>
      <w:r w:rsidR="009F2FC7" w:rsidRPr="00B2370C">
        <w:rPr>
          <w:rFonts w:ascii="BIZ UDPゴシック" w:eastAsia="BIZ UDPゴシック" w:hAnsi="BIZ UDPゴシック" w:hint="eastAsia"/>
          <w:sz w:val="24"/>
          <w:szCs w:val="24"/>
        </w:rPr>
        <w:t>、令和6年より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荒尾市および</w:t>
      </w:r>
      <w:r w:rsidR="00105623" w:rsidRPr="00B2370C">
        <w:rPr>
          <w:rFonts w:ascii="BIZ UDPゴシック" w:eastAsia="BIZ UDPゴシック" w:hAnsi="BIZ UDPゴシック" w:hint="eastAsia"/>
          <w:sz w:val="24"/>
          <w:szCs w:val="24"/>
        </w:rPr>
        <w:t>荒尾市立有明医療センター</w:t>
      </w:r>
      <w:r w:rsidR="009F2FC7" w:rsidRPr="00B2370C">
        <w:rPr>
          <w:rFonts w:ascii="BIZ UDPゴシック" w:eastAsia="BIZ UDPゴシック" w:hAnsi="BIZ UDPゴシック" w:hint="eastAsia"/>
          <w:sz w:val="24"/>
          <w:szCs w:val="24"/>
        </w:rPr>
        <w:t>と共同で準備を進めてまいりました。</w:t>
      </w:r>
    </w:p>
    <w:p w14:paraId="10804D69" w14:textId="0C7FEC4F" w:rsidR="003A0777" w:rsidRPr="00B2370C" w:rsidRDefault="00105623" w:rsidP="00DF7B5D">
      <w:pPr>
        <w:spacing w:line="36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本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プロジェクト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では、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これまで荒尾市で構築されてきた医療・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介護・福祉など</w:t>
      </w:r>
      <w:r w:rsidR="008642A2" w:rsidRPr="00B2370C">
        <w:rPr>
          <w:rFonts w:ascii="BIZ UDPゴシック" w:eastAsia="BIZ UDPゴシック" w:hAnsi="BIZ UDPゴシック" w:hint="eastAsia"/>
          <w:sz w:val="24"/>
          <w:szCs w:val="24"/>
        </w:rPr>
        <w:t>高齢の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がん患者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を支える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多職種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協働体制の下、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患者</w:t>
      </w:r>
      <w:r w:rsidR="008642A2" w:rsidRPr="00B2370C">
        <w:rPr>
          <w:rFonts w:ascii="BIZ UDPゴシック" w:eastAsia="BIZ UDPゴシック" w:hAnsi="BIZ UDPゴシック" w:hint="eastAsia"/>
          <w:sz w:val="24"/>
          <w:szCs w:val="24"/>
        </w:rPr>
        <w:t>さん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とその家族</w:t>
      </w:r>
      <w:r w:rsidR="002E0E10" w:rsidRPr="00B2370C">
        <w:rPr>
          <w:rFonts w:ascii="BIZ UDPゴシック" w:eastAsia="BIZ UDPゴシック" w:hAnsi="BIZ UDPゴシック" w:hint="eastAsia"/>
          <w:sz w:val="24"/>
          <w:szCs w:val="24"/>
        </w:rPr>
        <w:t>が直面する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課題を</w:t>
      </w:r>
      <w:r w:rsidR="002E0E10" w:rsidRPr="00B2370C">
        <w:rPr>
          <w:rFonts w:ascii="BIZ UDPゴシック" w:eastAsia="BIZ UDPゴシック" w:hAnsi="BIZ UDPゴシック" w:hint="eastAsia"/>
          <w:sz w:val="24"/>
          <w:szCs w:val="24"/>
        </w:rPr>
        <w:t>理解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し</w:t>
      </w:r>
      <w:r w:rsidR="002E0E10" w:rsidRPr="00B2370C">
        <w:rPr>
          <w:rFonts w:ascii="BIZ UDPゴシック" w:eastAsia="BIZ UDPゴシック" w:hAnsi="BIZ UDPゴシック" w:hint="eastAsia"/>
          <w:sz w:val="24"/>
          <w:szCs w:val="24"/>
        </w:rPr>
        <w:t>適切なサポートを提供できる専門家「オーガナイザー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」</w:t>
      </w:r>
      <w:r w:rsidR="00B2370C" w:rsidRPr="00B2370C">
        <w:rPr>
          <w:rFonts w:ascii="BIZ UDPゴシック" w:eastAsia="BIZ UDPゴシック" w:hAnsi="BIZ UDPゴシック" w:hint="eastAsia"/>
          <w:sz w:val="24"/>
          <w:szCs w:val="24"/>
        </w:rPr>
        <w:t>（本プログラムで新たに設けられた専門職）</w:t>
      </w:r>
      <w:r w:rsidR="005143D0" w:rsidRPr="00B2370C">
        <w:rPr>
          <w:rFonts w:ascii="BIZ UDPゴシック" w:eastAsia="BIZ UDPゴシック" w:hAnsi="BIZ UDPゴシック" w:hint="eastAsia"/>
          <w:sz w:val="24"/>
          <w:szCs w:val="24"/>
        </w:rPr>
        <w:t>の育成を目的としています。</w:t>
      </w:r>
    </w:p>
    <w:p w14:paraId="769D270F" w14:textId="10646AF0" w:rsidR="005D0D34" w:rsidRPr="00B2370C" w:rsidRDefault="003A0777" w:rsidP="00B2370C">
      <w:pPr>
        <w:spacing w:line="360" w:lineRule="auto"/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sz w:val="24"/>
          <w:szCs w:val="24"/>
        </w:rPr>
        <w:t>この度、</w:t>
      </w:r>
      <w:r w:rsidR="00B2370C">
        <w:rPr>
          <w:rFonts w:ascii="BIZ UDPゴシック" w:eastAsia="BIZ UDPゴシック" w:hAnsi="BIZ UDPゴシック" w:hint="eastAsia"/>
          <w:sz w:val="24"/>
          <w:szCs w:val="24"/>
        </w:rPr>
        <w:t>標記プログラムの</w:t>
      </w:r>
      <w:r w:rsidR="00B2370C" w:rsidRPr="00B2370C">
        <w:rPr>
          <w:rFonts w:ascii="BIZ UDPゴシック" w:eastAsia="BIZ UDPゴシック" w:hAnsi="BIZ UDPゴシック" w:hint="eastAsia"/>
          <w:sz w:val="24"/>
          <w:szCs w:val="24"/>
        </w:rPr>
        <w:t>受講者募集を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令和7年3月17日（月曜日）より開始しますので、</w:t>
      </w:r>
      <w:r w:rsidR="00B2370C" w:rsidRPr="00B2370C">
        <w:rPr>
          <w:rFonts w:ascii="BIZ UDPゴシック" w:eastAsia="BIZ UDPゴシック" w:hAnsi="BIZ UDPゴシック" w:hint="eastAsia"/>
          <w:sz w:val="24"/>
          <w:szCs w:val="24"/>
        </w:rPr>
        <w:t>別添のとおりご案内いたします</w:t>
      </w:r>
      <w:r w:rsidRPr="00B2370C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12421462" w14:textId="77777777" w:rsidR="00934B01" w:rsidRPr="00B2370C" w:rsidRDefault="00934B01" w:rsidP="00DF7B5D">
      <w:pPr>
        <w:wordWrap w:val="0"/>
        <w:spacing w:line="360" w:lineRule="auto"/>
        <w:ind w:right="113"/>
        <w:rPr>
          <w:rFonts w:ascii="BIZ UDPゴシック" w:eastAsia="BIZ UDPゴシック" w:hAnsi="BIZ UDPゴシック"/>
          <w:sz w:val="24"/>
          <w:szCs w:val="24"/>
        </w:rPr>
      </w:pPr>
    </w:p>
    <w:p w14:paraId="12291B9C" w14:textId="77777777" w:rsidR="00934B01" w:rsidRPr="00B2370C" w:rsidRDefault="00934B01" w:rsidP="00DF7B5D">
      <w:pPr>
        <w:wordWrap w:val="0"/>
        <w:spacing w:line="360" w:lineRule="auto"/>
        <w:ind w:right="113"/>
        <w:rPr>
          <w:rFonts w:ascii="BIZ UDPゴシック" w:eastAsia="BIZ UDPゴシック" w:hAnsi="BIZ UDPゴシック"/>
          <w:sz w:val="24"/>
          <w:szCs w:val="24"/>
        </w:rPr>
      </w:pPr>
    </w:p>
    <w:p w14:paraId="17E56B9E" w14:textId="77777777" w:rsidR="006C376E" w:rsidRPr="00B2370C" w:rsidRDefault="006C376E" w:rsidP="00DF7B5D">
      <w:pPr>
        <w:wordWrap w:val="0"/>
        <w:spacing w:line="360" w:lineRule="auto"/>
        <w:ind w:right="113"/>
        <w:rPr>
          <w:rFonts w:ascii="BIZ UDPゴシック" w:eastAsia="BIZ UDPゴシック" w:hAnsi="BIZ UDPゴシック"/>
          <w:sz w:val="24"/>
          <w:szCs w:val="24"/>
        </w:rPr>
      </w:pPr>
    </w:p>
    <w:p w14:paraId="131E71AF" w14:textId="77777777" w:rsidR="00934B01" w:rsidRPr="00B2370C" w:rsidRDefault="00934B01" w:rsidP="00DF7B5D">
      <w:pPr>
        <w:wordWrap w:val="0"/>
        <w:spacing w:line="360" w:lineRule="auto"/>
        <w:ind w:right="113"/>
        <w:rPr>
          <w:rFonts w:ascii="BIZ UDPゴシック" w:eastAsia="BIZ UDPゴシック" w:hAnsi="BIZ UDPゴシック"/>
          <w:sz w:val="24"/>
          <w:szCs w:val="24"/>
        </w:rPr>
      </w:pPr>
    </w:p>
    <w:p w14:paraId="0EA2A922" w14:textId="374EF011" w:rsidR="00934B01" w:rsidRPr="00B2370C" w:rsidRDefault="00B2370C" w:rsidP="00DF7B5D">
      <w:pPr>
        <w:wordWrap w:val="0"/>
        <w:spacing w:line="360" w:lineRule="auto"/>
        <w:ind w:right="113"/>
        <w:rPr>
          <w:rFonts w:ascii="BIZ UDPゴシック" w:eastAsia="BIZ UDPゴシック" w:hAnsi="BIZ UDPゴシック"/>
          <w:sz w:val="24"/>
          <w:szCs w:val="24"/>
        </w:rPr>
      </w:pPr>
      <w:r w:rsidRPr="00B2370C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DEE80B" wp14:editId="2FB1A64F">
                <wp:simplePos x="0" y="0"/>
                <wp:positionH relativeFrom="column">
                  <wp:posOffset>4711065</wp:posOffset>
                </wp:positionH>
                <wp:positionV relativeFrom="paragraph">
                  <wp:posOffset>245745</wp:posOffset>
                </wp:positionV>
                <wp:extent cx="1402080" cy="807720"/>
                <wp:effectExtent l="0" t="0" r="26670" b="11430"/>
                <wp:wrapNone/>
                <wp:docPr id="3943558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2080" cy="807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0E9BAA" w14:textId="09A40D75" w:rsidR="00C53F94" w:rsidRDefault="00C53F94">
                            <w:r>
                              <w:rPr>
                                <w:rFonts w:hint="eastAsia"/>
                              </w:rPr>
                              <w:t>在宅ネットあらお</w:t>
                            </w:r>
                          </w:p>
                          <w:p w14:paraId="56BE458E" w14:textId="17C9B1F9" w:rsidR="00C53F94" w:rsidRDefault="00C53F94">
                            <w:r>
                              <w:rPr>
                                <w:rFonts w:hint="eastAsia"/>
                              </w:rPr>
                              <w:t>TEL 0968-57-9350</w:t>
                            </w:r>
                          </w:p>
                          <w:p w14:paraId="0C8915FE" w14:textId="59EF0A8C" w:rsidR="00C53F94" w:rsidRDefault="00C53F94">
                            <w:r>
                              <w:rPr>
                                <w:rFonts w:hint="eastAsia"/>
                              </w:rPr>
                              <w:t>FAX 0968-57-9605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DEE8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0.95pt;margin-top:19.35pt;width:110.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" fillcolor="white [3201]" strokeweight=".5pt">
                <v:textbox>
                  <w:txbxContent>
                    <w:p w14:paraId="560E9BAA" w14:textId="09A40D75" w:rsidR="00C53F94" w:rsidRDefault="00C53F94">
                      <w:r>
                        <w:rPr>
                          <w:rFonts w:hint="eastAsia"/>
                        </w:rPr>
                        <w:t>在宅ネットあらお</w:t>
                      </w:r>
                    </w:p>
                    <w:p w14:paraId="56BE458E" w14:textId="17C9B1F9" w:rsidR="00C53F94" w:rsidRDefault="00C53F94">
                      <w:r>
                        <w:rPr>
                          <w:rFonts w:hint="eastAsia"/>
                        </w:rPr>
                        <w:t>TEL 0968-57-9350</w:t>
                      </w:r>
                    </w:p>
                    <w:p w14:paraId="0C8915FE" w14:textId="59EF0A8C" w:rsidR="00C53F94" w:rsidRDefault="00C53F94">
                      <w:r>
                        <w:rPr>
                          <w:rFonts w:hint="eastAsia"/>
                        </w:rPr>
                        <w:t>FAX 0968-57-9605</w:t>
                      </w:r>
                    </w:p>
                  </w:txbxContent>
                </v:textbox>
              </v:shape>
            </w:pict>
          </mc:Fallback>
        </mc:AlternateContent>
      </w:r>
    </w:p>
    <w:p w14:paraId="0AC65B2A" w14:textId="6B5858AE" w:rsidR="00033D94" w:rsidRPr="00B2370C" w:rsidRDefault="00033D94" w:rsidP="00DF7B5D">
      <w:pPr>
        <w:wordWrap w:val="0"/>
        <w:spacing w:line="360" w:lineRule="auto"/>
        <w:ind w:right="113"/>
        <w:rPr>
          <w:rFonts w:ascii="BIZ UDPゴシック" w:eastAsia="BIZ UDPゴシック" w:hAnsi="BIZ UDPゴシック"/>
          <w:sz w:val="24"/>
          <w:szCs w:val="24"/>
        </w:rPr>
      </w:pPr>
    </w:p>
    <w:sectPr w:rsidR="00033D94" w:rsidRPr="00B2370C" w:rsidSect="00C53F94">
      <w:pgSz w:w="11906" w:h="16838"/>
      <w:pgMar w:top="993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95224" w14:textId="77777777" w:rsidR="006E1174" w:rsidRDefault="006E1174" w:rsidP="00000DAA">
      <w:r>
        <w:separator/>
      </w:r>
    </w:p>
  </w:endnote>
  <w:endnote w:type="continuationSeparator" w:id="0">
    <w:p w14:paraId="1E255584" w14:textId="77777777" w:rsidR="006E1174" w:rsidRDefault="006E1174" w:rsidP="0000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4E48BF" w14:textId="77777777" w:rsidR="006E1174" w:rsidRDefault="006E1174" w:rsidP="00000DAA">
      <w:r>
        <w:separator/>
      </w:r>
    </w:p>
  </w:footnote>
  <w:footnote w:type="continuationSeparator" w:id="0">
    <w:p w14:paraId="0DC0BF7D" w14:textId="77777777" w:rsidR="006E1174" w:rsidRDefault="006E1174" w:rsidP="0000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641F91"/>
    <w:multiLevelType w:val="hybridMultilevel"/>
    <w:tmpl w:val="520E7744"/>
    <w:lvl w:ilvl="0" w:tplc="92F42F8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5A251579"/>
    <w:multiLevelType w:val="hybridMultilevel"/>
    <w:tmpl w:val="D7F0894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01039442">
    <w:abstractNumId w:val="0"/>
  </w:num>
  <w:num w:numId="2" w16cid:durableId="828591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AE"/>
    <w:rsid w:val="00000DAA"/>
    <w:rsid w:val="00033D94"/>
    <w:rsid w:val="000A3914"/>
    <w:rsid w:val="00105623"/>
    <w:rsid w:val="00112E07"/>
    <w:rsid w:val="00176976"/>
    <w:rsid w:val="00254388"/>
    <w:rsid w:val="00254540"/>
    <w:rsid w:val="002815F4"/>
    <w:rsid w:val="00285AC8"/>
    <w:rsid w:val="002C0B8F"/>
    <w:rsid w:val="002E0E10"/>
    <w:rsid w:val="00327ADF"/>
    <w:rsid w:val="00356381"/>
    <w:rsid w:val="00387E03"/>
    <w:rsid w:val="003A0777"/>
    <w:rsid w:val="003E64DE"/>
    <w:rsid w:val="004913C5"/>
    <w:rsid w:val="004D234A"/>
    <w:rsid w:val="005143D0"/>
    <w:rsid w:val="00550748"/>
    <w:rsid w:val="00556F50"/>
    <w:rsid w:val="005D0D34"/>
    <w:rsid w:val="006B2C41"/>
    <w:rsid w:val="006C376E"/>
    <w:rsid w:val="006E1174"/>
    <w:rsid w:val="00777CD3"/>
    <w:rsid w:val="0084230E"/>
    <w:rsid w:val="008642A2"/>
    <w:rsid w:val="008C6A8E"/>
    <w:rsid w:val="008E4183"/>
    <w:rsid w:val="00912631"/>
    <w:rsid w:val="00934B01"/>
    <w:rsid w:val="0094755D"/>
    <w:rsid w:val="009F2FC7"/>
    <w:rsid w:val="00A54CC3"/>
    <w:rsid w:val="00A62420"/>
    <w:rsid w:val="00B013EF"/>
    <w:rsid w:val="00B2370C"/>
    <w:rsid w:val="00BB4024"/>
    <w:rsid w:val="00BD0F3C"/>
    <w:rsid w:val="00BE528B"/>
    <w:rsid w:val="00C147E8"/>
    <w:rsid w:val="00C53F94"/>
    <w:rsid w:val="00C64BA1"/>
    <w:rsid w:val="00D011CB"/>
    <w:rsid w:val="00D33B9F"/>
    <w:rsid w:val="00DF7B5D"/>
    <w:rsid w:val="00E34380"/>
    <w:rsid w:val="00E7427A"/>
    <w:rsid w:val="00F24BAE"/>
    <w:rsid w:val="00F70A3A"/>
    <w:rsid w:val="00F9464E"/>
    <w:rsid w:val="00F96E42"/>
    <w:rsid w:val="00FA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58CF3"/>
  <w15:docId w15:val="{F708E890-DFA5-4F6B-9044-B36F5B47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91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24BA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BA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BA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BA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BA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BA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BA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24BA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24BA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24BA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24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24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24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24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24BA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24BA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24BA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2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BA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2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B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2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BA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24BA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2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24BA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24BAE"/>
    <w:rPr>
      <w:b/>
      <w:bCs/>
      <w:smallCaps/>
      <w:color w:val="2F5496" w:themeColor="accent1" w:themeShade="BF"/>
      <w:spacing w:val="5"/>
    </w:rPr>
  </w:style>
  <w:style w:type="paragraph" w:styleId="aa">
    <w:name w:val="Date"/>
    <w:basedOn w:val="a"/>
    <w:next w:val="a"/>
    <w:link w:val="ab"/>
    <w:uiPriority w:val="99"/>
    <w:semiHidden/>
    <w:unhideWhenUsed/>
    <w:rsid w:val="00F24BAE"/>
  </w:style>
  <w:style w:type="character" w:customStyle="1" w:styleId="ab">
    <w:name w:val="日付 (文字)"/>
    <w:basedOn w:val="a0"/>
    <w:link w:val="aa"/>
    <w:uiPriority w:val="99"/>
    <w:semiHidden/>
    <w:rsid w:val="00F24BAE"/>
  </w:style>
  <w:style w:type="paragraph" w:styleId="ac">
    <w:name w:val="Note Heading"/>
    <w:basedOn w:val="a"/>
    <w:next w:val="a"/>
    <w:link w:val="ad"/>
    <w:uiPriority w:val="99"/>
    <w:unhideWhenUsed/>
    <w:rsid w:val="004D234A"/>
    <w:pPr>
      <w:jc w:val="center"/>
    </w:pPr>
    <w:rPr>
      <w:szCs w:val="21"/>
    </w:rPr>
  </w:style>
  <w:style w:type="character" w:customStyle="1" w:styleId="ad">
    <w:name w:val="記 (文字)"/>
    <w:basedOn w:val="a0"/>
    <w:link w:val="ac"/>
    <w:uiPriority w:val="99"/>
    <w:rsid w:val="004D234A"/>
    <w:rPr>
      <w:szCs w:val="21"/>
    </w:rPr>
  </w:style>
  <w:style w:type="paragraph" w:styleId="ae">
    <w:name w:val="Closing"/>
    <w:basedOn w:val="a"/>
    <w:link w:val="af"/>
    <w:uiPriority w:val="99"/>
    <w:unhideWhenUsed/>
    <w:rsid w:val="004D234A"/>
    <w:pPr>
      <w:jc w:val="right"/>
    </w:pPr>
    <w:rPr>
      <w:szCs w:val="21"/>
    </w:rPr>
  </w:style>
  <w:style w:type="character" w:customStyle="1" w:styleId="af">
    <w:name w:val="結語 (文字)"/>
    <w:basedOn w:val="a0"/>
    <w:link w:val="ae"/>
    <w:uiPriority w:val="99"/>
    <w:rsid w:val="004D234A"/>
    <w:rPr>
      <w:szCs w:val="21"/>
    </w:rPr>
  </w:style>
  <w:style w:type="paragraph" w:styleId="af0">
    <w:name w:val="header"/>
    <w:basedOn w:val="a"/>
    <w:link w:val="af1"/>
    <w:uiPriority w:val="99"/>
    <w:unhideWhenUsed/>
    <w:rsid w:val="00000DA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00DAA"/>
  </w:style>
  <w:style w:type="paragraph" w:styleId="af2">
    <w:name w:val="footer"/>
    <w:basedOn w:val="a"/>
    <w:link w:val="af3"/>
    <w:uiPriority w:val="99"/>
    <w:unhideWhenUsed/>
    <w:rsid w:val="00000DA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00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zaitaku2</dc:creator>
  <cp:lastModifiedBy>あらお 在宅ネット</cp:lastModifiedBy>
  <cp:revision>2</cp:revision>
  <cp:lastPrinted>2025-03-05T06:51:00Z</cp:lastPrinted>
  <dcterms:created xsi:type="dcterms:W3CDTF">2025-03-13T04:21:00Z</dcterms:created>
  <dcterms:modified xsi:type="dcterms:W3CDTF">2025-03-13T04:21:00Z</dcterms:modified>
</cp:coreProperties>
</file>